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0F" w:rsidRDefault="00B80A0F" w:rsidP="00B80A0F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rFonts w:ascii="Helvetica" w:hAnsi="Helvetica"/>
          <w:color w:val="333333"/>
          <w:sz w:val="20"/>
          <w:szCs w:val="20"/>
        </w:rPr>
        <w:t>Prvi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projektni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" w:hAnsi="Helvetica"/>
          <w:color w:val="333333"/>
          <w:sz w:val="20"/>
          <w:szCs w:val="20"/>
        </w:rPr>
        <w:t>sastanak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 Tempus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IV </w:t>
      </w:r>
      <w:proofErr w:type="spellStart"/>
      <w:r>
        <w:rPr>
          <w:rFonts w:ascii="Helvetica" w:hAnsi="Helvetica"/>
          <w:color w:val="333333"/>
          <w:sz w:val="20"/>
          <w:szCs w:val="20"/>
        </w:rPr>
        <w:t>projekta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HAMOC </w:t>
      </w:r>
      <w:proofErr w:type="spellStart"/>
      <w:r>
        <w:rPr>
          <w:rFonts w:ascii="Helvetica" w:hAnsi="Helvetica"/>
          <w:color w:val="333333"/>
          <w:sz w:val="20"/>
          <w:szCs w:val="20"/>
        </w:rPr>
        <w:t>održan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je 15. </w:t>
      </w:r>
      <w:proofErr w:type="spellStart"/>
      <w:proofErr w:type="gramStart"/>
      <w:r>
        <w:rPr>
          <w:rFonts w:ascii="Helvetica" w:hAnsi="Helvetica"/>
          <w:color w:val="333333"/>
          <w:sz w:val="20"/>
          <w:szCs w:val="20"/>
        </w:rPr>
        <w:t>i</w:t>
      </w:r>
      <w:proofErr w:type="spellEnd"/>
      <w:proofErr w:type="gramEnd"/>
      <w:r>
        <w:rPr>
          <w:rFonts w:ascii="Helvetica" w:hAnsi="Helvetica"/>
          <w:color w:val="333333"/>
          <w:sz w:val="20"/>
          <w:szCs w:val="20"/>
        </w:rPr>
        <w:t xml:space="preserve"> 16. </w:t>
      </w:r>
      <w:proofErr w:type="spellStart"/>
      <w:proofErr w:type="gramStart"/>
      <w:r>
        <w:rPr>
          <w:rFonts w:ascii="Helvetica" w:hAnsi="Helvetica"/>
          <w:color w:val="333333"/>
          <w:sz w:val="20"/>
          <w:szCs w:val="20"/>
        </w:rPr>
        <w:t>decembra</w:t>
      </w:r>
      <w:proofErr w:type="spellEnd"/>
      <w:proofErr w:type="gramEnd"/>
      <w:r>
        <w:rPr>
          <w:rFonts w:ascii="Helvetica" w:hAnsi="Helvetica"/>
          <w:color w:val="333333"/>
          <w:sz w:val="20"/>
          <w:szCs w:val="20"/>
        </w:rPr>
        <w:t xml:space="preserve"> 2011. </w:t>
      </w:r>
      <w:proofErr w:type="spellStart"/>
      <w:proofErr w:type="gramStart"/>
      <w:r>
        <w:rPr>
          <w:rFonts w:ascii="Helvetica" w:hAnsi="Helvetica"/>
          <w:color w:val="333333"/>
          <w:sz w:val="20"/>
          <w:szCs w:val="20"/>
        </w:rPr>
        <w:t>godine</w:t>
      </w:r>
      <w:proofErr w:type="spellEnd"/>
      <w:proofErr w:type="gram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na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Pedagoškom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fakultetu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u </w:t>
      </w:r>
      <w:proofErr w:type="spellStart"/>
      <w:r>
        <w:rPr>
          <w:rFonts w:ascii="Helvetica" w:hAnsi="Helvetica"/>
          <w:color w:val="333333"/>
          <w:sz w:val="20"/>
          <w:szCs w:val="20"/>
        </w:rPr>
        <w:t>Somboru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color w:val="333333"/>
          <w:sz w:val="20"/>
          <w:szCs w:val="20"/>
        </w:rPr>
        <w:t>Univerzitet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u </w:t>
      </w:r>
      <w:proofErr w:type="spellStart"/>
      <w:r>
        <w:rPr>
          <w:rFonts w:ascii="Helvetica" w:hAnsi="Helvetica"/>
          <w:color w:val="333333"/>
          <w:sz w:val="20"/>
          <w:szCs w:val="20"/>
        </w:rPr>
        <w:t>Novom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Sadu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color w:val="333333"/>
          <w:sz w:val="20"/>
          <w:szCs w:val="20"/>
        </w:rPr>
        <w:t>Tokom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sastanka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predstavljen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color w:val="333333"/>
          <w:sz w:val="20"/>
          <w:szCs w:val="20"/>
        </w:rPr>
        <w:t>sam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projekat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kao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i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svi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partneri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" w:hAnsi="Helvetica"/>
          <w:color w:val="333333"/>
          <w:sz w:val="20"/>
          <w:szCs w:val="20"/>
        </w:rPr>
        <w:t>na</w:t>
      </w:r>
      <w:proofErr w:type="spellEnd"/>
      <w:proofErr w:type="gram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njemu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. </w:t>
      </w:r>
      <w:proofErr w:type="gramStart"/>
      <w:r>
        <w:rPr>
          <w:rFonts w:ascii="Helvetica" w:hAnsi="Helvetica"/>
          <w:color w:val="333333"/>
          <w:sz w:val="20"/>
          <w:szCs w:val="20"/>
        </w:rPr>
        <w:t xml:space="preserve">Na </w:t>
      </w:r>
      <w:proofErr w:type="spellStart"/>
      <w:r>
        <w:rPr>
          <w:rFonts w:ascii="Helvetica" w:hAnsi="Helvetica"/>
          <w:color w:val="333333"/>
          <w:sz w:val="20"/>
          <w:szCs w:val="20"/>
        </w:rPr>
        <w:t>ovom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sastanku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prezentovani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su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rezultati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prvih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aktivnosti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projekta</w:t>
      </w:r>
      <w:proofErr w:type="spellEnd"/>
      <w:r>
        <w:rPr>
          <w:rFonts w:ascii="Helvetica" w:hAnsi="Helvetica"/>
          <w:color w:val="333333"/>
          <w:sz w:val="20"/>
          <w:szCs w:val="20"/>
        </w:rPr>
        <w:t>.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" w:hAnsi="Helvetica"/>
          <w:color w:val="333333"/>
          <w:sz w:val="20"/>
          <w:szCs w:val="20"/>
        </w:rPr>
        <w:t>Drugi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dan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color w:val="333333"/>
          <w:sz w:val="20"/>
          <w:szCs w:val="20"/>
        </w:rPr>
        <w:t>održan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prvi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sastanak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menadžment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tima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ovog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projekta</w:t>
      </w:r>
      <w:proofErr w:type="spellEnd"/>
      <w:r>
        <w:rPr>
          <w:rFonts w:ascii="Helvetica" w:hAnsi="Helvetica"/>
          <w:color w:val="333333"/>
          <w:sz w:val="20"/>
          <w:szCs w:val="20"/>
        </w:rPr>
        <w:t>.</w:t>
      </w:r>
      <w:proofErr w:type="gramEnd"/>
    </w:p>
    <w:p w:rsidR="00187750" w:rsidRDefault="00187750">
      <w:bookmarkStart w:id="0" w:name="_GoBack"/>
      <w:bookmarkEnd w:id="0"/>
    </w:p>
    <w:sectPr w:rsidR="00187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0F"/>
    <w:rsid w:val="00187750"/>
    <w:rsid w:val="006B0D07"/>
    <w:rsid w:val="00B8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3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</dc:creator>
  <cp:lastModifiedBy>Malen</cp:lastModifiedBy>
  <cp:revision>1</cp:revision>
  <dcterms:created xsi:type="dcterms:W3CDTF">2015-03-20T11:32:00Z</dcterms:created>
  <dcterms:modified xsi:type="dcterms:W3CDTF">2015-03-20T11:32:00Z</dcterms:modified>
</cp:coreProperties>
</file>